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5F7" w:rsidRDefault="00C8277F" w:rsidP="003F15F7">
      <w:pPr>
        <w:spacing w:after="200" w:line="276" w:lineRule="auto"/>
        <w:rPr>
          <w:rFonts w:ascii="Calisto MT" w:hAnsi="Calisto 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23495</wp:posOffset>
                </wp:positionV>
                <wp:extent cx="4105275" cy="1185545"/>
                <wp:effectExtent l="38100" t="38100" r="47625" b="3365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5275" cy="118554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762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15F7" w:rsidRPr="00AD53F0" w:rsidRDefault="003F15F7" w:rsidP="00AD53F0">
                            <w:pPr>
                              <w:spacing w:after="120"/>
                              <w:ind w:left="-142" w:right="-54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1D1B11"/>
                                <w:sz w:val="38"/>
                                <w:szCs w:val="38"/>
                              </w:rPr>
                            </w:pPr>
                            <w:r w:rsidRPr="00AD53F0">
                              <w:rPr>
                                <w:rFonts w:ascii="Segoe UI" w:hAnsi="Segoe UI" w:cs="Segoe UI"/>
                                <w:b/>
                                <w:color w:val="1D1B11"/>
                                <w:sz w:val="38"/>
                                <w:szCs w:val="38"/>
                              </w:rPr>
                              <w:t>ALTERNAT</w:t>
                            </w:r>
                            <w:r w:rsidR="00C8277F" w:rsidRPr="00AD53F0">
                              <w:rPr>
                                <w:rFonts w:ascii="Segoe UI" w:hAnsi="Segoe UI" w:cs="Segoe UI"/>
                                <w:b/>
                                <w:color w:val="1D1B11"/>
                                <w:sz w:val="38"/>
                                <w:szCs w:val="38"/>
                              </w:rPr>
                              <w:t>İF</w:t>
                            </w:r>
                            <w:r w:rsidRPr="00AD53F0">
                              <w:rPr>
                                <w:rFonts w:ascii="Segoe UI" w:hAnsi="Segoe UI" w:cs="Segoe UI"/>
                                <w:b/>
                                <w:color w:val="1D1B11"/>
                                <w:sz w:val="38"/>
                                <w:szCs w:val="38"/>
                              </w:rPr>
                              <w:t xml:space="preserve"> POL</w:t>
                            </w:r>
                            <w:r w:rsidR="00C8277F" w:rsidRPr="00AD53F0">
                              <w:rPr>
                                <w:rFonts w:ascii="Segoe UI" w:hAnsi="Segoe UI" w:cs="Segoe UI"/>
                                <w:b/>
                                <w:color w:val="1D1B11"/>
                                <w:sz w:val="38"/>
                                <w:szCs w:val="38"/>
                              </w:rPr>
                              <w:t>İ</w:t>
                            </w:r>
                            <w:r w:rsidRPr="00AD53F0">
                              <w:rPr>
                                <w:rFonts w:ascii="Segoe UI" w:hAnsi="Segoe UI" w:cs="Segoe UI"/>
                                <w:b/>
                                <w:color w:val="1D1B11"/>
                                <w:sz w:val="38"/>
                                <w:szCs w:val="38"/>
                              </w:rPr>
                              <w:t>T</w:t>
                            </w:r>
                            <w:r w:rsidR="00C8277F" w:rsidRPr="00AD53F0">
                              <w:rPr>
                                <w:rFonts w:ascii="Segoe UI" w:hAnsi="Segoe UI" w:cs="Segoe UI"/>
                                <w:b/>
                                <w:color w:val="1D1B11"/>
                                <w:sz w:val="38"/>
                                <w:szCs w:val="38"/>
                              </w:rPr>
                              <w:t>İKA</w:t>
                            </w:r>
                          </w:p>
                          <w:p w:rsidR="003F15F7" w:rsidRPr="00AD53F0" w:rsidRDefault="003F15F7" w:rsidP="003425C7">
                            <w:pPr>
                              <w:jc w:val="center"/>
                              <w:rPr>
                                <w:rFonts w:ascii="Segoe UI" w:hAnsi="Segoe UI" w:cs="Segoe UI"/>
                                <w:color w:val="1D1B11"/>
                                <w:sz w:val="38"/>
                                <w:szCs w:val="38"/>
                              </w:rPr>
                            </w:pPr>
                            <w:r w:rsidRPr="00AD53F0">
                              <w:rPr>
                                <w:rFonts w:ascii="Segoe UI" w:hAnsi="Segoe UI" w:cs="Segoe UI"/>
                                <w:b/>
                                <w:color w:val="1D1B11"/>
                                <w:sz w:val="38"/>
                                <w:szCs w:val="38"/>
                              </w:rPr>
                              <w:t>COPYRIGHT TRANSFER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130.85pt;margin-top:1.85pt;width:323.25pt;height:9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" fillcolor="#ddd9c3" strokecolor="#e46c0a" strokeweight="6pt">
                <v:path arrowok="t"/>
                <v:textbox>
                  <w:txbxContent>
                    <w:p w:rsidR="003F15F7" w:rsidRPr="00AD53F0" w:rsidRDefault="003F15F7" w:rsidP="00AD53F0">
                      <w:pPr>
                        <w:spacing w:after="120"/>
                        <w:ind w:left="-142" w:right="-54"/>
                        <w:jc w:val="center"/>
                        <w:rPr>
                          <w:rFonts w:ascii="Segoe UI" w:hAnsi="Segoe UI" w:cs="Segoe UI"/>
                          <w:b/>
                          <w:color w:val="1D1B11"/>
                          <w:sz w:val="38"/>
                          <w:szCs w:val="38"/>
                        </w:rPr>
                      </w:pPr>
                      <w:r w:rsidRPr="00AD53F0">
                        <w:rPr>
                          <w:rFonts w:ascii="Segoe UI" w:hAnsi="Segoe UI" w:cs="Segoe UI"/>
                          <w:b/>
                          <w:color w:val="1D1B11"/>
                          <w:sz w:val="38"/>
                          <w:szCs w:val="38"/>
                        </w:rPr>
                        <w:t>ALTERNAT</w:t>
                      </w:r>
                      <w:r w:rsidR="00C8277F" w:rsidRPr="00AD53F0">
                        <w:rPr>
                          <w:rFonts w:ascii="Segoe UI" w:hAnsi="Segoe UI" w:cs="Segoe UI"/>
                          <w:b/>
                          <w:color w:val="1D1B11"/>
                          <w:sz w:val="38"/>
                          <w:szCs w:val="38"/>
                        </w:rPr>
                        <w:t>İF</w:t>
                      </w:r>
                      <w:r w:rsidRPr="00AD53F0">
                        <w:rPr>
                          <w:rFonts w:ascii="Segoe UI" w:hAnsi="Segoe UI" w:cs="Segoe UI"/>
                          <w:b/>
                          <w:color w:val="1D1B11"/>
                          <w:sz w:val="38"/>
                          <w:szCs w:val="38"/>
                        </w:rPr>
                        <w:t xml:space="preserve"> POL</w:t>
                      </w:r>
                      <w:r w:rsidR="00C8277F" w:rsidRPr="00AD53F0">
                        <w:rPr>
                          <w:rFonts w:ascii="Segoe UI" w:hAnsi="Segoe UI" w:cs="Segoe UI"/>
                          <w:b/>
                          <w:color w:val="1D1B11"/>
                          <w:sz w:val="38"/>
                          <w:szCs w:val="38"/>
                        </w:rPr>
                        <w:t>İ</w:t>
                      </w:r>
                      <w:r w:rsidRPr="00AD53F0">
                        <w:rPr>
                          <w:rFonts w:ascii="Segoe UI" w:hAnsi="Segoe UI" w:cs="Segoe UI"/>
                          <w:b/>
                          <w:color w:val="1D1B11"/>
                          <w:sz w:val="38"/>
                          <w:szCs w:val="38"/>
                        </w:rPr>
                        <w:t>T</w:t>
                      </w:r>
                      <w:r w:rsidR="00C8277F" w:rsidRPr="00AD53F0">
                        <w:rPr>
                          <w:rFonts w:ascii="Segoe UI" w:hAnsi="Segoe UI" w:cs="Segoe UI"/>
                          <w:b/>
                          <w:color w:val="1D1B11"/>
                          <w:sz w:val="38"/>
                          <w:szCs w:val="38"/>
                        </w:rPr>
                        <w:t>İKA</w:t>
                      </w:r>
                    </w:p>
                    <w:p w:rsidR="003F15F7" w:rsidRPr="00AD53F0" w:rsidRDefault="003F15F7" w:rsidP="003425C7">
                      <w:pPr>
                        <w:jc w:val="center"/>
                        <w:rPr>
                          <w:rFonts w:ascii="Segoe UI" w:hAnsi="Segoe UI" w:cs="Segoe UI"/>
                          <w:color w:val="1D1B11"/>
                          <w:sz w:val="38"/>
                          <w:szCs w:val="38"/>
                        </w:rPr>
                      </w:pPr>
                      <w:r w:rsidRPr="00AD53F0">
                        <w:rPr>
                          <w:rFonts w:ascii="Segoe UI" w:hAnsi="Segoe UI" w:cs="Segoe UI"/>
                          <w:b/>
                          <w:color w:val="1D1B11"/>
                          <w:sz w:val="38"/>
                          <w:szCs w:val="38"/>
                        </w:rPr>
                        <w:t>COPYRIGHT TRANSFER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478280" cy="1195070"/>
                <wp:effectExtent l="41910" t="41910" r="41910" b="39370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119507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76200">
                          <a:solidFill>
                            <a:srgbClr val="E4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C7" w:rsidRPr="00624652" w:rsidRDefault="003425C7" w:rsidP="003425C7">
                            <w:pPr>
                              <w:spacing w:line="276" w:lineRule="auto"/>
                              <w:rPr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44"/>
                                <w:szCs w:val="110"/>
                              </w:rPr>
                              <w:t xml:space="preserve">  </w:t>
                            </w:r>
                            <w:r w:rsidRPr="00624652">
                              <w:rPr>
                                <w:rFonts w:ascii="Script MT Bold" w:hAnsi="Script MT Bold"/>
                                <w:sz w:val="110"/>
                                <w:szCs w:val="110"/>
                              </w:rPr>
                              <w:t>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0;margin-top:0;width:116.4pt;height:94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" fillcolor="#ddd9c3" strokecolor="#e46c0a" strokeweight="6pt">
                <v:textbox>
                  <w:txbxContent>
                    <w:p w:rsidR="003425C7" w:rsidRPr="00624652" w:rsidRDefault="003425C7" w:rsidP="003425C7">
                      <w:pPr>
                        <w:spacing w:line="276" w:lineRule="auto"/>
                        <w:rPr>
                          <w:sz w:val="110"/>
                          <w:szCs w:val="110"/>
                        </w:rPr>
                      </w:pPr>
                      <w:r>
                        <w:rPr>
                          <w:rFonts w:ascii="Script MT Bold" w:hAnsi="Script MT Bold"/>
                          <w:sz w:val="44"/>
                          <w:szCs w:val="110"/>
                        </w:rPr>
                        <w:t xml:space="preserve">  </w:t>
                      </w:r>
                      <w:r w:rsidRPr="00624652">
                        <w:rPr>
                          <w:rFonts w:ascii="Script MT Bold" w:hAnsi="Script MT Bold"/>
                          <w:sz w:val="110"/>
                          <w:szCs w:val="110"/>
                        </w:rPr>
                        <w:t>AP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F15F7" w:rsidRPr="003F15F7">
        <w:rPr>
          <w:rFonts w:ascii="Calisto MT" w:eastAsia="Calibri" w:hAnsi="Calisto MT"/>
          <w:b/>
          <w:szCs w:val="22"/>
          <w:lang w:val="tr-TR" w:eastAsia="en-US"/>
        </w:rPr>
        <w:br w:type="textWrapping" w:clear="all"/>
      </w:r>
    </w:p>
    <w:p w:rsidR="004B32DA" w:rsidRPr="003F15F7" w:rsidRDefault="00516A49" w:rsidP="003F15F7">
      <w:pPr>
        <w:spacing w:after="200" w:line="276" w:lineRule="auto"/>
        <w:rPr>
          <w:rFonts w:ascii="Calisto MT" w:hAnsi="Calisto MT"/>
          <w:sz w:val="22"/>
          <w:szCs w:val="22"/>
        </w:rPr>
      </w:pPr>
      <w:r w:rsidRPr="003F15F7">
        <w:rPr>
          <w:rFonts w:ascii="Calisto MT" w:hAnsi="Calisto MT"/>
          <w:sz w:val="22"/>
          <w:szCs w:val="22"/>
        </w:rPr>
        <w:t>I/we,</w:t>
      </w:r>
      <w:r w:rsidR="00615D50" w:rsidRPr="003F15F7">
        <w:rPr>
          <w:rFonts w:ascii="Calisto MT" w:hAnsi="Calisto MT"/>
          <w:sz w:val="22"/>
          <w:szCs w:val="22"/>
        </w:rPr>
        <w:t xml:space="preserve"> </w:t>
      </w:r>
      <w:r w:rsidR="000373D7" w:rsidRPr="003F15F7">
        <w:rPr>
          <w:rFonts w:ascii="Calisto MT" w:hAnsi="Calisto MT"/>
          <w:sz w:val="22"/>
          <w:szCs w:val="22"/>
        </w:rPr>
        <w:t xml:space="preserve">whose personal details are </w:t>
      </w:r>
      <w:r w:rsidR="00502BCA" w:rsidRPr="003F15F7">
        <w:rPr>
          <w:rFonts w:ascii="Calisto MT" w:hAnsi="Calisto MT"/>
          <w:sz w:val="22"/>
          <w:szCs w:val="22"/>
        </w:rPr>
        <w:t>as follows</w:t>
      </w:r>
      <w:r w:rsidR="000373D7" w:rsidRPr="003F15F7">
        <w:rPr>
          <w:rFonts w:ascii="Calisto MT" w:hAnsi="Calisto MT"/>
          <w:sz w:val="22"/>
          <w:szCs w:val="22"/>
        </w:rPr>
        <w:t>,</w:t>
      </w:r>
      <w:r w:rsidR="003462F0">
        <w:rPr>
          <w:rFonts w:ascii="Calisto MT" w:hAnsi="Calisto MT"/>
          <w:sz w:val="22"/>
          <w:szCs w:val="22"/>
        </w:rPr>
        <w:t xml:space="preserve"> </w:t>
      </w:r>
    </w:p>
    <w:sdt>
      <w:sdtPr>
        <w:rPr>
          <w:rFonts w:ascii="Calisto MT" w:hAnsi="Calisto MT"/>
          <w:b/>
          <w:sz w:val="22"/>
          <w:szCs w:val="22"/>
        </w:rPr>
        <w:id w:val="-2098003153"/>
        <w:placeholder>
          <w:docPart w:val="DefaultPlaceholder_-1854013440"/>
        </w:placeholder>
      </w:sdtPr>
      <w:sdtEndPr>
        <w:rPr>
          <w:b w:val="0"/>
        </w:rPr>
      </w:sdtEndPr>
      <w:sdtContent>
        <w:p w:rsidR="00C40BEA" w:rsidRPr="003F15F7" w:rsidRDefault="008D6A74" w:rsidP="00E17C1E">
          <w:pPr>
            <w:spacing w:after="240"/>
            <w:jc w:val="both"/>
            <w:rPr>
              <w:rFonts w:ascii="Calisto MT" w:hAnsi="Calisto MT"/>
              <w:sz w:val="22"/>
              <w:szCs w:val="22"/>
            </w:rPr>
          </w:pPr>
          <w:r>
            <w:rPr>
              <w:rFonts w:ascii="Calisto MT" w:hAnsi="Calisto MT"/>
              <w:b/>
              <w:sz w:val="22"/>
              <w:szCs w:val="22"/>
            </w:rPr>
            <w:t>……</w:t>
          </w:r>
          <w:proofErr w:type="gramStart"/>
          <w:r>
            <w:rPr>
              <w:rFonts w:ascii="Calisto MT" w:hAnsi="Calisto MT"/>
              <w:b/>
              <w:sz w:val="22"/>
              <w:szCs w:val="22"/>
            </w:rPr>
            <w:t>….</w:t>
          </w:r>
          <w:r w:rsidR="00A7261B" w:rsidRPr="00A279E9">
            <w:rPr>
              <w:rFonts w:ascii="Calisto MT" w:hAnsi="Calisto MT"/>
              <w:b/>
              <w:sz w:val="22"/>
              <w:szCs w:val="22"/>
            </w:rPr>
            <w:t>(</w:t>
          </w:r>
          <w:proofErr w:type="gramEnd"/>
          <w:r w:rsidR="00A7261B" w:rsidRPr="00A279E9">
            <w:rPr>
              <w:rFonts w:ascii="Calisto MT" w:hAnsi="Calisto MT"/>
              <w:b/>
              <w:sz w:val="22"/>
              <w:szCs w:val="22"/>
            </w:rPr>
            <w:t>Name/s of the author/s)</w:t>
          </w:r>
          <w:r w:rsidR="00E17C1E">
            <w:rPr>
              <w:rFonts w:ascii="Calisto MT" w:hAnsi="Calisto MT"/>
              <w:b/>
              <w:sz w:val="22"/>
              <w:szCs w:val="22"/>
            </w:rPr>
            <w:t>……….</w:t>
          </w:r>
        </w:p>
      </w:sdtContent>
    </w:sdt>
    <w:p w:rsidR="00461BAC" w:rsidRDefault="005A01B5" w:rsidP="00A279E9">
      <w:pPr>
        <w:spacing w:after="240"/>
        <w:jc w:val="both"/>
        <w:rPr>
          <w:rFonts w:ascii="Calisto MT" w:hAnsi="Calisto MT"/>
          <w:sz w:val="22"/>
          <w:szCs w:val="22"/>
        </w:rPr>
      </w:pPr>
      <w:r w:rsidRPr="003F15F7">
        <w:rPr>
          <w:rFonts w:ascii="Calisto MT" w:hAnsi="Calisto MT"/>
          <w:sz w:val="22"/>
          <w:szCs w:val="22"/>
        </w:rPr>
        <w:t xml:space="preserve">hereby </w:t>
      </w:r>
      <w:r w:rsidR="00880361" w:rsidRPr="003F15F7">
        <w:rPr>
          <w:rFonts w:ascii="Calisto MT" w:hAnsi="Calisto MT"/>
          <w:sz w:val="22"/>
          <w:szCs w:val="22"/>
        </w:rPr>
        <w:t xml:space="preserve">acknowledge that </w:t>
      </w:r>
      <w:r w:rsidR="007C63C3" w:rsidRPr="003F15F7">
        <w:rPr>
          <w:rFonts w:ascii="Calisto MT" w:hAnsi="Calisto MT"/>
          <w:sz w:val="22"/>
          <w:szCs w:val="22"/>
        </w:rPr>
        <w:t xml:space="preserve">the Editorial Board of the Journal of Alternative </w:t>
      </w:r>
      <w:r w:rsidR="005A26D7" w:rsidRPr="003F15F7">
        <w:rPr>
          <w:rFonts w:ascii="Calisto MT" w:hAnsi="Calisto MT"/>
          <w:sz w:val="22"/>
          <w:szCs w:val="22"/>
        </w:rPr>
        <w:t>Politics</w:t>
      </w:r>
      <w:r w:rsidR="007C63C3" w:rsidRPr="003F15F7">
        <w:rPr>
          <w:rFonts w:ascii="Calisto MT" w:hAnsi="Calisto MT"/>
          <w:sz w:val="22"/>
          <w:szCs w:val="22"/>
        </w:rPr>
        <w:t xml:space="preserve"> </w:t>
      </w:r>
      <w:r w:rsidR="009211D2" w:rsidRPr="003F15F7">
        <w:rPr>
          <w:rFonts w:ascii="Calisto MT" w:hAnsi="Calisto MT"/>
          <w:sz w:val="22"/>
          <w:szCs w:val="22"/>
        </w:rPr>
        <w:t xml:space="preserve">bear no responsibility for </w:t>
      </w:r>
      <w:r w:rsidR="00880361" w:rsidRPr="003F15F7">
        <w:rPr>
          <w:rFonts w:ascii="Calisto MT" w:hAnsi="Calisto MT"/>
          <w:sz w:val="22"/>
          <w:szCs w:val="22"/>
        </w:rPr>
        <w:t xml:space="preserve">the </w:t>
      </w:r>
      <w:r w:rsidR="009211D2" w:rsidRPr="003F15F7">
        <w:rPr>
          <w:rFonts w:ascii="Calisto MT" w:hAnsi="Calisto MT"/>
          <w:sz w:val="22"/>
          <w:szCs w:val="22"/>
        </w:rPr>
        <w:t>contents</w:t>
      </w:r>
      <w:r w:rsidR="005F7283" w:rsidRPr="003F15F7">
        <w:rPr>
          <w:rFonts w:ascii="Calisto MT" w:hAnsi="Calisto MT"/>
          <w:sz w:val="22"/>
          <w:szCs w:val="22"/>
        </w:rPr>
        <w:t xml:space="preserve"> of as well as </w:t>
      </w:r>
      <w:r w:rsidRPr="003F15F7">
        <w:rPr>
          <w:rFonts w:ascii="Calisto MT" w:hAnsi="Calisto MT"/>
          <w:sz w:val="22"/>
          <w:szCs w:val="22"/>
        </w:rPr>
        <w:t xml:space="preserve">the </w:t>
      </w:r>
      <w:r w:rsidR="00C91E62" w:rsidRPr="003F15F7">
        <w:rPr>
          <w:rFonts w:ascii="Calisto MT" w:hAnsi="Calisto MT"/>
          <w:sz w:val="22"/>
          <w:szCs w:val="22"/>
        </w:rPr>
        <w:t xml:space="preserve">results and comments </w:t>
      </w:r>
      <w:r w:rsidR="005F7283" w:rsidRPr="003F15F7">
        <w:rPr>
          <w:rFonts w:ascii="Calisto MT" w:hAnsi="Calisto MT"/>
          <w:sz w:val="22"/>
          <w:szCs w:val="22"/>
        </w:rPr>
        <w:t>presented in</w:t>
      </w:r>
      <w:r w:rsidR="00C91E62" w:rsidRPr="003F15F7">
        <w:rPr>
          <w:rFonts w:ascii="Calisto MT" w:hAnsi="Calisto MT"/>
          <w:sz w:val="22"/>
          <w:szCs w:val="22"/>
        </w:rPr>
        <w:t xml:space="preserve"> the</w:t>
      </w:r>
      <w:r w:rsidR="005C4089" w:rsidRPr="003F15F7">
        <w:rPr>
          <w:rFonts w:ascii="Calisto MT" w:hAnsi="Calisto MT"/>
          <w:sz w:val="22"/>
          <w:szCs w:val="22"/>
        </w:rPr>
        <w:t xml:space="preserve"> </w:t>
      </w:r>
      <w:r w:rsidR="00880361" w:rsidRPr="003F15F7">
        <w:rPr>
          <w:rFonts w:ascii="Calisto MT" w:hAnsi="Calisto MT"/>
          <w:sz w:val="22"/>
          <w:szCs w:val="22"/>
        </w:rPr>
        <w:t xml:space="preserve">article </w:t>
      </w:r>
      <w:r w:rsidR="003F15F7">
        <w:rPr>
          <w:rFonts w:ascii="Calisto MT" w:hAnsi="Calisto MT"/>
          <w:sz w:val="22"/>
          <w:szCs w:val="22"/>
        </w:rPr>
        <w:t xml:space="preserve">titled </w:t>
      </w:r>
    </w:p>
    <w:sdt>
      <w:sdtPr>
        <w:rPr>
          <w:rFonts w:ascii="Calisto MT" w:hAnsi="Calisto MT"/>
          <w:b/>
          <w:sz w:val="22"/>
          <w:szCs w:val="22"/>
        </w:rPr>
        <w:id w:val="-1115596816"/>
        <w:placeholder>
          <w:docPart w:val="DefaultPlaceholder_-1854013440"/>
        </w:placeholder>
      </w:sdtPr>
      <w:sdtContent>
        <w:p w:rsidR="00461BAC" w:rsidRPr="00A279E9" w:rsidRDefault="00E17C1E" w:rsidP="00E17C1E">
          <w:pPr>
            <w:spacing w:after="240"/>
            <w:jc w:val="both"/>
            <w:rPr>
              <w:rFonts w:ascii="Calisto MT" w:hAnsi="Calisto MT"/>
              <w:b/>
              <w:sz w:val="22"/>
              <w:szCs w:val="22"/>
            </w:rPr>
          </w:pPr>
          <w:r>
            <w:rPr>
              <w:rFonts w:ascii="Calisto MT" w:hAnsi="Calisto MT"/>
              <w:b/>
              <w:sz w:val="22"/>
              <w:szCs w:val="22"/>
            </w:rPr>
            <w:t>……….</w:t>
          </w:r>
          <w:r w:rsidRPr="00A279E9">
            <w:rPr>
              <w:rFonts w:ascii="Calisto MT" w:hAnsi="Calisto MT"/>
              <w:b/>
              <w:sz w:val="22"/>
              <w:szCs w:val="22"/>
            </w:rPr>
            <w:t xml:space="preserve"> </w:t>
          </w:r>
          <w:r w:rsidR="00461BAC" w:rsidRPr="00A279E9">
            <w:rPr>
              <w:rFonts w:ascii="Calisto MT" w:hAnsi="Calisto MT"/>
              <w:b/>
              <w:sz w:val="22"/>
              <w:szCs w:val="22"/>
            </w:rPr>
            <w:t>(Title of Article)</w:t>
          </w:r>
          <w:r w:rsidRPr="00E17C1E">
            <w:rPr>
              <w:rFonts w:ascii="Calisto MT" w:hAnsi="Calisto MT"/>
              <w:b/>
              <w:sz w:val="22"/>
              <w:szCs w:val="22"/>
            </w:rPr>
            <w:t xml:space="preserve"> </w:t>
          </w:r>
          <w:r>
            <w:rPr>
              <w:rFonts w:ascii="Calisto MT" w:hAnsi="Calisto MT"/>
              <w:b/>
              <w:sz w:val="22"/>
              <w:szCs w:val="22"/>
            </w:rPr>
            <w:t>……….</w:t>
          </w:r>
        </w:p>
      </w:sdtContent>
    </w:sdt>
    <w:p w:rsidR="00992697" w:rsidRPr="003F15F7" w:rsidRDefault="0064612E" w:rsidP="00A279E9">
      <w:pPr>
        <w:spacing w:after="240"/>
        <w:jc w:val="both"/>
        <w:rPr>
          <w:rFonts w:ascii="Calisto MT" w:hAnsi="Calisto MT"/>
          <w:sz w:val="22"/>
          <w:szCs w:val="22"/>
        </w:rPr>
      </w:pPr>
      <w:r w:rsidRPr="003F15F7">
        <w:rPr>
          <w:rFonts w:ascii="Calisto MT" w:hAnsi="Calisto MT"/>
          <w:sz w:val="22"/>
          <w:szCs w:val="22"/>
        </w:rPr>
        <w:t xml:space="preserve">that </w:t>
      </w:r>
      <w:r w:rsidR="005F7283" w:rsidRPr="003F15F7">
        <w:rPr>
          <w:rFonts w:ascii="Calisto MT" w:hAnsi="Calisto MT"/>
          <w:sz w:val="22"/>
          <w:szCs w:val="22"/>
        </w:rPr>
        <w:t>has been</w:t>
      </w:r>
      <w:r w:rsidRPr="003F15F7">
        <w:rPr>
          <w:rFonts w:ascii="Calisto MT" w:hAnsi="Calisto MT"/>
          <w:sz w:val="22"/>
          <w:szCs w:val="22"/>
        </w:rPr>
        <w:t xml:space="preserve"> written by </w:t>
      </w:r>
      <w:r w:rsidR="00502BCA" w:rsidRPr="003F15F7">
        <w:rPr>
          <w:rFonts w:ascii="Calisto MT" w:hAnsi="Calisto MT"/>
          <w:sz w:val="22"/>
          <w:szCs w:val="22"/>
        </w:rPr>
        <w:t>me/us</w:t>
      </w:r>
      <w:r w:rsidR="005F7283" w:rsidRPr="003F15F7">
        <w:rPr>
          <w:rFonts w:ascii="Calisto MT" w:hAnsi="Calisto MT"/>
          <w:sz w:val="22"/>
          <w:szCs w:val="22"/>
        </w:rPr>
        <w:t>.</w:t>
      </w:r>
      <w:r w:rsidRPr="003F15F7">
        <w:rPr>
          <w:rFonts w:ascii="Calisto MT" w:hAnsi="Calisto MT"/>
          <w:sz w:val="22"/>
          <w:szCs w:val="22"/>
        </w:rPr>
        <w:t xml:space="preserve"> </w:t>
      </w:r>
    </w:p>
    <w:p w:rsidR="0021769F" w:rsidRPr="003F15F7" w:rsidRDefault="00502BCA" w:rsidP="003F15F7">
      <w:pPr>
        <w:spacing w:after="240"/>
        <w:jc w:val="both"/>
        <w:rPr>
          <w:rFonts w:ascii="Calisto MT" w:hAnsi="Calisto MT"/>
          <w:sz w:val="22"/>
          <w:szCs w:val="22"/>
        </w:rPr>
      </w:pPr>
      <w:r w:rsidRPr="003F15F7">
        <w:rPr>
          <w:rFonts w:ascii="Calisto MT" w:hAnsi="Calisto MT"/>
          <w:sz w:val="22"/>
          <w:szCs w:val="22"/>
        </w:rPr>
        <w:t>I/we</w:t>
      </w:r>
      <w:r w:rsidR="00C762E1" w:rsidRPr="003F15F7">
        <w:rPr>
          <w:rFonts w:ascii="Calisto MT" w:hAnsi="Calisto MT"/>
          <w:sz w:val="22"/>
          <w:szCs w:val="22"/>
        </w:rPr>
        <w:t xml:space="preserve"> guarantee that th</w:t>
      </w:r>
      <w:r w:rsidR="007B1E1F" w:rsidRPr="003F15F7">
        <w:rPr>
          <w:rFonts w:ascii="Calisto MT" w:hAnsi="Calisto MT"/>
          <w:sz w:val="22"/>
          <w:szCs w:val="22"/>
        </w:rPr>
        <w:t xml:space="preserve">e submitted article is original; that it has not ever been </w:t>
      </w:r>
      <w:r w:rsidR="006F2622" w:rsidRPr="003F15F7">
        <w:rPr>
          <w:rFonts w:ascii="Calisto MT" w:hAnsi="Calisto MT"/>
          <w:sz w:val="22"/>
          <w:szCs w:val="22"/>
        </w:rPr>
        <w:t>submitted</w:t>
      </w:r>
      <w:r w:rsidR="007B1E1F" w:rsidRPr="003F15F7">
        <w:rPr>
          <w:rFonts w:ascii="Calisto MT" w:hAnsi="Calisto MT"/>
          <w:sz w:val="22"/>
          <w:szCs w:val="22"/>
        </w:rPr>
        <w:t xml:space="preserve"> to </w:t>
      </w:r>
      <w:r w:rsidR="006F2622" w:rsidRPr="003F15F7">
        <w:rPr>
          <w:rFonts w:ascii="Calisto MT" w:hAnsi="Calisto MT"/>
          <w:sz w:val="22"/>
          <w:szCs w:val="22"/>
        </w:rPr>
        <w:t xml:space="preserve">any other journal </w:t>
      </w:r>
      <w:r w:rsidR="00F753E8" w:rsidRPr="003F15F7">
        <w:rPr>
          <w:rFonts w:ascii="Calisto MT" w:hAnsi="Calisto MT"/>
          <w:sz w:val="22"/>
          <w:szCs w:val="22"/>
        </w:rPr>
        <w:t xml:space="preserve">for publication; that it has never been published before; that </w:t>
      </w:r>
      <w:r w:rsidR="00D75794" w:rsidRPr="003F15F7">
        <w:rPr>
          <w:rFonts w:ascii="Calisto MT" w:hAnsi="Calisto MT"/>
          <w:sz w:val="22"/>
          <w:szCs w:val="22"/>
        </w:rPr>
        <w:t xml:space="preserve">every permission has been obtained </w:t>
      </w:r>
      <w:r w:rsidR="00CA73D9" w:rsidRPr="003F15F7">
        <w:rPr>
          <w:rFonts w:ascii="Calisto MT" w:hAnsi="Calisto MT"/>
          <w:sz w:val="22"/>
          <w:szCs w:val="22"/>
        </w:rPr>
        <w:t xml:space="preserve">for it to get published in the aforementioned journal </w:t>
      </w:r>
      <w:r w:rsidR="00D75794" w:rsidRPr="003F15F7">
        <w:rPr>
          <w:rFonts w:ascii="Calisto MT" w:hAnsi="Calisto MT"/>
          <w:sz w:val="22"/>
          <w:szCs w:val="22"/>
        </w:rPr>
        <w:t xml:space="preserve">if </w:t>
      </w:r>
      <w:r w:rsidR="002B5FBC" w:rsidRPr="003F15F7">
        <w:rPr>
          <w:rFonts w:ascii="Calisto MT" w:hAnsi="Calisto MT"/>
          <w:sz w:val="22"/>
          <w:szCs w:val="22"/>
        </w:rPr>
        <w:t xml:space="preserve">it </w:t>
      </w:r>
      <w:r w:rsidR="00B37917" w:rsidRPr="003F15F7">
        <w:rPr>
          <w:rFonts w:ascii="Calisto MT" w:hAnsi="Calisto MT"/>
          <w:sz w:val="22"/>
          <w:szCs w:val="22"/>
        </w:rPr>
        <w:t xml:space="preserve">ever </w:t>
      </w:r>
      <w:r w:rsidR="002B5FBC" w:rsidRPr="003F15F7">
        <w:rPr>
          <w:rFonts w:ascii="Calisto MT" w:hAnsi="Calisto MT"/>
          <w:sz w:val="22"/>
          <w:szCs w:val="22"/>
        </w:rPr>
        <w:t xml:space="preserve">was fully or partially published; and that it has been sent to </w:t>
      </w:r>
      <w:r w:rsidR="00B47BDF" w:rsidRPr="003F15F7">
        <w:rPr>
          <w:rFonts w:ascii="Calisto MT" w:hAnsi="Calisto MT"/>
          <w:sz w:val="22"/>
          <w:szCs w:val="22"/>
        </w:rPr>
        <w:t xml:space="preserve">the Editorial Board of the Journal of Alternative </w:t>
      </w:r>
      <w:r w:rsidR="008A567B" w:rsidRPr="003F15F7">
        <w:rPr>
          <w:rFonts w:ascii="Calisto MT" w:hAnsi="Calisto MT"/>
          <w:sz w:val="22"/>
          <w:szCs w:val="22"/>
        </w:rPr>
        <w:t>Politics</w:t>
      </w:r>
      <w:r w:rsidR="00B47BDF" w:rsidRPr="003F15F7">
        <w:rPr>
          <w:rFonts w:ascii="Calisto MT" w:hAnsi="Calisto MT"/>
          <w:sz w:val="22"/>
          <w:szCs w:val="22"/>
        </w:rPr>
        <w:t xml:space="preserve"> </w:t>
      </w:r>
      <w:r w:rsidR="003768A6" w:rsidRPr="003F15F7">
        <w:rPr>
          <w:rFonts w:ascii="Calisto MT" w:hAnsi="Calisto MT"/>
          <w:sz w:val="22"/>
          <w:szCs w:val="22"/>
        </w:rPr>
        <w:t>along with the original copyr</w:t>
      </w:r>
      <w:r w:rsidR="0021769F" w:rsidRPr="003F15F7">
        <w:rPr>
          <w:rFonts w:ascii="Calisto MT" w:hAnsi="Calisto MT"/>
          <w:sz w:val="22"/>
          <w:szCs w:val="22"/>
        </w:rPr>
        <w:t>ight transfer form.</w:t>
      </w:r>
    </w:p>
    <w:p w:rsidR="003745CE" w:rsidRPr="003F15F7" w:rsidRDefault="006252BE" w:rsidP="003F15F7">
      <w:pPr>
        <w:spacing w:after="240"/>
        <w:jc w:val="both"/>
        <w:rPr>
          <w:rFonts w:ascii="Calisto MT" w:hAnsi="Calisto MT"/>
          <w:sz w:val="22"/>
          <w:szCs w:val="22"/>
        </w:rPr>
      </w:pPr>
      <w:r w:rsidRPr="003F15F7">
        <w:rPr>
          <w:rFonts w:ascii="Calisto MT" w:hAnsi="Calisto MT"/>
          <w:sz w:val="22"/>
          <w:szCs w:val="22"/>
        </w:rPr>
        <w:t>I/we</w:t>
      </w:r>
      <w:r w:rsidR="00282FE8" w:rsidRPr="003F15F7">
        <w:rPr>
          <w:rFonts w:ascii="Calisto MT" w:hAnsi="Calisto MT"/>
          <w:sz w:val="22"/>
          <w:szCs w:val="22"/>
        </w:rPr>
        <w:t xml:space="preserve"> agree to renoun</w:t>
      </w:r>
      <w:r w:rsidR="00490C14" w:rsidRPr="003F15F7">
        <w:rPr>
          <w:rFonts w:ascii="Calisto MT" w:hAnsi="Calisto MT"/>
          <w:sz w:val="22"/>
          <w:szCs w:val="22"/>
        </w:rPr>
        <w:t xml:space="preserve">ce the copyright of the article, </w:t>
      </w:r>
      <w:r w:rsidR="00516A49" w:rsidRPr="003F15F7">
        <w:rPr>
          <w:rFonts w:ascii="Calisto MT" w:hAnsi="Calisto MT"/>
          <w:sz w:val="22"/>
          <w:szCs w:val="22"/>
        </w:rPr>
        <w:t xml:space="preserve">take on the responsibility and put </w:t>
      </w:r>
      <w:r w:rsidRPr="003F15F7">
        <w:rPr>
          <w:rFonts w:ascii="Calisto MT" w:hAnsi="Calisto MT"/>
          <w:sz w:val="22"/>
          <w:szCs w:val="22"/>
        </w:rPr>
        <w:t xml:space="preserve">my/our signature/s. </w:t>
      </w:r>
      <w:r w:rsidR="00273F28" w:rsidRPr="003F15F7">
        <w:rPr>
          <w:rFonts w:ascii="Calisto MT" w:hAnsi="Calisto MT"/>
          <w:sz w:val="22"/>
          <w:szCs w:val="22"/>
        </w:rPr>
        <w:t>The copyright of the article is hereby transferred to the Journal of A</w:t>
      </w:r>
      <w:r w:rsidR="008A567B" w:rsidRPr="003F15F7">
        <w:rPr>
          <w:rFonts w:ascii="Calisto MT" w:hAnsi="Calisto MT"/>
          <w:sz w:val="22"/>
          <w:szCs w:val="22"/>
        </w:rPr>
        <w:t xml:space="preserve">lternative Politics. </w:t>
      </w:r>
      <w:r w:rsidR="00E934AF" w:rsidRPr="003F15F7">
        <w:rPr>
          <w:rFonts w:ascii="Calisto MT" w:hAnsi="Calisto MT"/>
          <w:sz w:val="22"/>
          <w:szCs w:val="22"/>
        </w:rPr>
        <w:t xml:space="preserve">The Editorial Board of the Journal of Alternative Politics is </w:t>
      </w:r>
      <w:r w:rsidR="00460BF8" w:rsidRPr="003F15F7">
        <w:rPr>
          <w:rFonts w:ascii="Calisto MT" w:hAnsi="Calisto MT"/>
          <w:sz w:val="22"/>
          <w:szCs w:val="22"/>
        </w:rPr>
        <w:t xml:space="preserve">given the authority to publish the article. Yet, </w:t>
      </w:r>
      <w:r w:rsidR="009A20F2" w:rsidRPr="003F15F7">
        <w:rPr>
          <w:rFonts w:ascii="Calisto MT" w:hAnsi="Calisto MT"/>
          <w:sz w:val="22"/>
          <w:szCs w:val="22"/>
        </w:rPr>
        <w:t>the author/authors</w:t>
      </w:r>
      <w:r w:rsidR="00C77DAB" w:rsidRPr="003F15F7">
        <w:rPr>
          <w:rFonts w:ascii="Calisto MT" w:hAnsi="Calisto MT"/>
          <w:sz w:val="22"/>
          <w:szCs w:val="22"/>
        </w:rPr>
        <w:t xml:space="preserve"> reserves/reserve the following rights:</w:t>
      </w:r>
    </w:p>
    <w:p w:rsidR="00802FD5" w:rsidRPr="003F15F7" w:rsidRDefault="003270CC" w:rsidP="003F15F7">
      <w:pPr>
        <w:spacing w:after="240"/>
        <w:jc w:val="both"/>
        <w:rPr>
          <w:rFonts w:ascii="Calisto MT" w:hAnsi="Calisto MT"/>
          <w:sz w:val="22"/>
          <w:szCs w:val="22"/>
        </w:rPr>
      </w:pPr>
      <w:r w:rsidRPr="003F15F7">
        <w:rPr>
          <w:rFonts w:ascii="Calisto MT" w:hAnsi="Calisto MT"/>
          <w:sz w:val="22"/>
          <w:szCs w:val="22"/>
        </w:rPr>
        <w:t xml:space="preserve">In all of the cases below, </w:t>
      </w:r>
      <w:r w:rsidR="00944C80" w:rsidRPr="003F15F7">
        <w:rPr>
          <w:rFonts w:ascii="Calisto MT" w:hAnsi="Calisto MT"/>
          <w:sz w:val="22"/>
          <w:szCs w:val="22"/>
        </w:rPr>
        <w:t xml:space="preserve">it should be noted </w:t>
      </w:r>
      <w:r w:rsidR="00D317C8" w:rsidRPr="003F15F7">
        <w:rPr>
          <w:rFonts w:ascii="Calisto MT" w:hAnsi="Calisto MT"/>
          <w:sz w:val="22"/>
          <w:szCs w:val="22"/>
        </w:rPr>
        <w:t xml:space="preserve">with full citation </w:t>
      </w:r>
      <w:r w:rsidR="00944C80" w:rsidRPr="003F15F7">
        <w:rPr>
          <w:rFonts w:ascii="Calisto MT" w:hAnsi="Calisto MT"/>
          <w:sz w:val="22"/>
          <w:szCs w:val="22"/>
        </w:rPr>
        <w:t xml:space="preserve">that the article </w:t>
      </w:r>
      <w:r w:rsidR="00D317C8" w:rsidRPr="003F15F7">
        <w:rPr>
          <w:rFonts w:ascii="Calisto MT" w:hAnsi="Calisto MT"/>
          <w:sz w:val="22"/>
          <w:szCs w:val="22"/>
        </w:rPr>
        <w:t xml:space="preserve">was published by </w:t>
      </w:r>
      <w:r w:rsidR="003A053B" w:rsidRPr="003F15F7">
        <w:rPr>
          <w:rFonts w:ascii="Calisto MT" w:hAnsi="Calisto MT"/>
          <w:sz w:val="22"/>
          <w:szCs w:val="22"/>
        </w:rPr>
        <w:t xml:space="preserve">the </w:t>
      </w:r>
      <w:r w:rsidR="00D317C8" w:rsidRPr="003F15F7">
        <w:rPr>
          <w:rFonts w:ascii="Calisto MT" w:hAnsi="Calisto MT"/>
          <w:sz w:val="22"/>
          <w:szCs w:val="22"/>
        </w:rPr>
        <w:t>Journal of Alternative Politics.</w:t>
      </w:r>
    </w:p>
    <w:p w:rsidR="00C060DC" w:rsidRPr="003F15F7" w:rsidRDefault="0082394E" w:rsidP="003F15F7">
      <w:pPr>
        <w:numPr>
          <w:ilvl w:val="0"/>
          <w:numId w:val="5"/>
        </w:numPr>
        <w:jc w:val="both"/>
        <w:rPr>
          <w:rFonts w:ascii="Calisto MT" w:hAnsi="Calisto MT"/>
          <w:sz w:val="22"/>
          <w:szCs w:val="22"/>
        </w:rPr>
      </w:pPr>
      <w:r w:rsidRPr="003F15F7">
        <w:rPr>
          <w:rFonts w:ascii="Calisto MT" w:hAnsi="Calisto MT"/>
          <w:sz w:val="22"/>
          <w:szCs w:val="22"/>
        </w:rPr>
        <w:t xml:space="preserve">All </w:t>
      </w:r>
      <w:r w:rsidR="001E6962" w:rsidRPr="003F15F7">
        <w:rPr>
          <w:rFonts w:ascii="Calisto MT" w:hAnsi="Calisto MT"/>
          <w:sz w:val="22"/>
          <w:szCs w:val="22"/>
        </w:rPr>
        <w:t>registered rights such as patent, etc. except copyright.</w:t>
      </w:r>
    </w:p>
    <w:p w:rsidR="00C060DC" w:rsidRPr="003F15F7" w:rsidRDefault="00D13E7C" w:rsidP="003F15F7">
      <w:pPr>
        <w:numPr>
          <w:ilvl w:val="0"/>
          <w:numId w:val="5"/>
        </w:numPr>
        <w:jc w:val="both"/>
        <w:rPr>
          <w:rFonts w:ascii="Calisto MT" w:hAnsi="Calisto MT"/>
          <w:sz w:val="22"/>
          <w:szCs w:val="22"/>
        </w:rPr>
      </w:pPr>
      <w:r w:rsidRPr="003F15F7">
        <w:rPr>
          <w:rFonts w:ascii="Calisto MT" w:hAnsi="Calisto MT"/>
          <w:sz w:val="22"/>
          <w:szCs w:val="22"/>
        </w:rPr>
        <w:t xml:space="preserve">The right to use the </w:t>
      </w:r>
      <w:r w:rsidR="00842B64" w:rsidRPr="003F15F7">
        <w:rPr>
          <w:rFonts w:ascii="Calisto MT" w:hAnsi="Calisto MT"/>
          <w:sz w:val="22"/>
          <w:szCs w:val="22"/>
        </w:rPr>
        <w:t xml:space="preserve">full </w:t>
      </w:r>
      <w:r w:rsidRPr="003F15F7">
        <w:rPr>
          <w:rFonts w:ascii="Calisto MT" w:hAnsi="Calisto MT"/>
          <w:sz w:val="22"/>
          <w:szCs w:val="22"/>
        </w:rPr>
        <w:t xml:space="preserve">article </w:t>
      </w:r>
      <w:r w:rsidR="00842B64" w:rsidRPr="003F15F7">
        <w:rPr>
          <w:rFonts w:ascii="Calisto MT" w:hAnsi="Calisto MT"/>
          <w:sz w:val="22"/>
          <w:szCs w:val="22"/>
        </w:rPr>
        <w:t xml:space="preserve">or a part of it </w:t>
      </w:r>
      <w:r w:rsidR="00FE7A53" w:rsidRPr="003F15F7">
        <w:rPr>
          <w:rFonts w:ascii="Calisto MT" w:hAnsi="Calisto MT"/>
          <w:sz w:val="22"/>
          <w:szCs w:val="22"/>
        </w:rPr>
        <w:t xml:space="preserve">without any charges </w:t>
      </w:r>
      <w:r w:rsidR="00ED2B1D" w:rsidRPr="003F15F7">
        <w:rPr>
          <w:rFonts w:ascii="Calisto MT" w:hAnsi="Calisto MT"/>
          <w:sz w:val="22"/>
          <w:szCs w:val="22"/>
        </w:rPr>
        <w:t>in the author’s/authors</w:t>
      </w:r>
      <w:r w:rsidR="003D36DC" w:rsidRPr="003F15F7">
        <w:rPr>
          <w:rFonts w:ascii="Calisto MT" w:hAnsi="Calisto MT"/>
          <w:sz w:val="22"/>
          <w:szCs w:val="22"/>
        </w:rPr>
        <w:t>’ prospective works</w:t>
      </w:r>
      <w:r w:rsidR="0039224B" w:rsidRPr="003F15F7">
        <w:rPr>
          <w:rFonts w:ascii="Calisto MT" w:hAnsi="Calisto MT"/>
          <w:sz w:val="22"/>
          <w:szCs w:val="22"/>
        </w:rPr>
        <w:t xml:space="preserve"> like books or courses.</w:t>
      </w:r>
      <w:r w:rsidR="00ED2B1D" w:rsidRPr="003F15F7">
        <w:rPr>
          <w:rFonts w:ascii="Calisto MT" w:hAnsi="Calisto MT"/>
          <w:sz w:val="22"/>
          <w:szCs w:val="22"/>
        </w:rPr>
        <w:t xml:space="preserve"> </w:t>
      </w:r>
    </w:p>
    <w:p w:rsidR="003F15F7" w:rsidRDefault="0039224B" w:rsidP="00637632">
      <w:pPr>
        <w:numPr>
          <w:ilvl w:val="0"/>
          <w:numId w:val="5"/>
        </w:numPr>
        <w:jc w:val="both"/>
        <w:rPr>
          <w:rFonts w:ascii="Calisto MT" w:hAnsi="Calisto MT"/>
          <w:sz w:val="22"/>
          <w:szCs w:val="22"/>
        </w:rPr>
      </w:pPr>
      <w:r w:rsidRPr="003F15F7">
        <w:rPr>
          <w:rFonts w:ascii="Calisto MT" w:hAnsi="Calisto MT"/>
          <w:sz w:val="22"/>
          <w:szCs w:val="22"/>
        </w:rPr>
        <w:t xml:space="preserve">The right to </w:t>
      </w:r>
      <w:r w:rsidR="00F4570F" w:rsidRPr="003F15F7">
        <w:rPr>
          <w:rFonts w:ascii="Calisto MT" w:hAnsi="Calisto MT"/>
          <w:sz w:val="22"/>
          <w:szCs w:val="22"/>
        </w:rPr>
        <w:t>reproduce the art</w:t>
      </w:r>
      <w:r w:rsidR="000442CD" w:rsidRPr="003F15F7">
        <w:rPr>
          <w:rFonts w:ascii="Calisto MT" w:hAnsi="Calisto MT"/>
          <w:sz w:val="22"/>
          <w:szCs w:val="22"/>
        </w:rPr>
        <w:t>icle for the journal’s</w:t>
      </w:r>
      <w:r w:rsidR="00F4570F" w:rsidRPr="003F15F7">
        <w:rPr>
          <w:rFonts w:ascii="Calisto MT" w:hAnsi="Calisto MT"/>
          <w:sz w:val="22"/>
          <w:szCs w:val="22"/>
        </w:rPr>
        <w:t xml:space="preserve"> own purposes </w:t>
      </w:r>
      <w:r w:rsidR="000442CD" w:rsidRPr="003F15F7">
        <w:rPr>
          <w:rFonts w:ascii="Calisto MT" w:hAnsi="Calisto MT"/>
          <w:sz w:val="22"/>
          <w:szCs w:val="22"/>
        </w:rPr>
        <w:t>on condition that it is not sold.</w:t>
      </w:r>
    </w:p>
    <w:p w:rsidR="00637632" w:rsidRPr="00637632" w:rsidRDefault="00B05C5D" w:rsidP="00CA61F4">
      <w:pPr>
        <w:spacing w:before="240"/>
        <w:jc w:val="both"/>
        <w:rPr>
          <w:rFonts w:ascii="Calisto MT" w:hAnsi="Calisto MT"/>
          <w:sz w:val="22"/>
          <w:szCs w:val="22"/>
        </w:rPr>
      </w:pPr>
      <w:r w:rsidRPr="003F15F7">
        <w:rPr>
          <w:rFonts w:ascii="Calisto MT" w:hAnsi="Calisto MT"/>
          <w:b/>
          <w:sz w:val="22"/>
          <w:szCs w:val="22"/>
        </w:rPr>
        <w:t>To be signed by all authors</w:t>
      </w: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2677"/>
        <w:gridCol w:w="1926"/>
      </w:tblGrid>
      <w:tr w:rsidR="00637632" w:rsidRPr="00637632" w:rsidTr="00BF6910">
        <w:trPr>
          <w:trHeight w:val="632"/>
        </w:trPr>
        <w:tc>
          <w:tcPr>
            <w:tcW w:w="4527" w:type="dxa"/>
            <w:shd w:val="clear" w:color="auto" w:fill="auto"/>
            <w:vAlign w:val="center"/>
          </w:tcPr>
          <w:p w:rsidR="00637632" w:rsidRPr="00AA3760" w:rsidRDefault="00637632" w:rsidP="00A051AC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AA3760">
              <w:rPr>
                <w:rFonts w:ascii="Calisto MT" w:hAnsi="Calisto MT"/>
                <w:b/>
                <w:sz w:val="22"/>
                <w:szCs w:val="22"/>
              </w:rPr>
              <w:t xml:space="preserve">Name/s &amp; Surname/s of the Author/s           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637632" w:rsidRPr="00AA3760" w:rsidRDefault="00637632" w:rsidP="00A051AC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AA3760">
              <w:rPr>
                <w:rFonts w:ascii="Calisto MT" w:hAnsi="Calisto MT"/>
                <w:b/>
                <w:sz w:val="22"/>
                <w:szCs w:val="22"/>
              </w:rPr>
              <w:t xml:space="preserve">Signature                        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37632" w:rsidRPr="00AA3760" w:rsidRDefault="00637632" w:rsidP="00A051AC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AA3760">
              <w:rPr>
                <w:rFonts w:ascii="Calisto MT" w:hAnsi="Calisto MT"/>
                <w:b/>
                <w:sz w:val="22"/>
                <w:szCs w:val="22"/>
              </w:rPr>
              <w:t>Date</w:t>
            </w:r>
          </w:p>
        </w:tc>
      </w:tr>
      <w:tr w:rsidR="00637632" w:rsidRPr="00637632" w:rsidTr="00BF6910">
        <w:trPr>
          <w:trHeight w:val="632"/>
        </w:trPr>
        <w:tc>
          <w:tcPr>
            <w:tcW w:w="4527" w:type="dxa"/>
            <w:shd w:val="clear" w:color="auto" w:fill="auto"/>
            <w:vAlign w:val="center"/>
          </w:tcPr>
          <w:p w:rsidR="00637632" w:rsidRPr="00637632" w:rsidRDefault="00637632" w:rsidP="00A051AC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637632" w:rsidRPr="00637632" w:rsidRDefault="00637632" w:rsidP="00A051AC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637632" w:rsidRPr="00637632" w:rsidRDefault="00637632" w:rsidP="00A051AC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637632" w:rsidRPr="00637632" w:rsidTr="00BF6910">
        <w:trPr>
          <w:trHeight w:val="595"/>
        </w:trPr>
        <w:tc>
          <w:tcPr>
            <w:tcW w:w="4527" w:type="dxa"/>
            <w:shd w:val="clear" w:color="auto" w:fill="auto"/>
            <w:vAlign w:val="center"/>
          </w:tcPr>
          <w:p w:rsidR="00637632" w:rsidRPr="00637632" w:rsidRDefault="00637632" w:rsidP="00A051AC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637632" w:rsidRPr="00637632" w:rsidRDefault="00637632" w:rsidP="00A051AC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637632" w:rsidRPr="00637632" w:rsidRDefault="00637632" w:rsidP="00A051AC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637632" w:rsidRPr="00637632" w:rsidTr="00BF6910">
        <w:trPr>
          <w:trHeight w:val="632"/>
        </w:trPr>
        <w:tc>
          <w:tcPr>
            <w:tcW w:w="4527" w:type="dxa"/>
            <w:shd w:val="clear" w:color="auto" w:fill="auto"/>
            <w:vAlign w:val="center"/>
          </w:tcPr>
          <w:p w:rsidR="00637632" w:rsidRPr="00637632" w:rsidRDefault="00637632" w:rsidP="00A051AC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637632" w:rsidRPr="00637632" w:rsidRDefault="00637632" w:rsidP="00A051AC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637632" w:rsidRPr="00637632" w:rsidRDefault="00637632" w:rsidP="00A051AC">
            <w:pPr>
              <w:rPr>
                <w:rFonts w:ascii="Calisto MT" w:hAnsi="Calisto MT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0251A" w:rsidRPr="00637632" w:rsidRDefault="007F43E3" w:rsidP="003F15F7">
      <w:pPr>
        <w:jc w:val="both"/>
        <w:rPr>
          <w:sz w:val="20"/>
        </w:rPr>
      </w:pPr>
      <w:r w:rsidRPr="00DB64CE">
        <w:rPr>
          <w:rFonts w:ascii="Calisto MT" w:hAnsi="Calisto MT"/>
          <w:b/>
          <w:sz w:val="18"/>
          <w:szCs w:val="22"/>
        </w:rPr>
        <w:t>Note</w:t>
      </w:r>
      <w:r w:rsidRPr="00637632">
        <w:rPr>
          <w:rFonts w:ascii="Calisto MT" w:hAnsi="Calisto MT"/>
          <w:sz w:val="18"/>
          <w:szCs w:val="22"/>
        </w:rPr>
        <w:t xml:space="preserve">: </w:t>
      </w:r>
      <w:r w:rsidR="008E3C93" w:rsidRPr="00637632">
        <w:rPr>
          <w:rFonts w:ascii="Calisto MT" w:hAnsi="Calisto MT"/>
          <w:sz w:val="18"/>
          <w:szCs w:val="22"/>
        </w:rPr>
        <w:t xml:space="preserve">In case of a missing signature, the responsibility lies with the author/s. </w:t>
      </w:r>
      <w:r w:rsidR="00C16BD7" w:rsidRPr="00637632">
        <w:rPr>
          <w:rFonts w:ascii="Calisto MT" w:hAnsi="Calisto MT"/>
          <w:sz w:val="18"/>
          <w:szCs w:val="22"/>
        </w:rPr>
        <w:t xml:space="preserve">Please fill in the form, scan it and </w:t>
      </w:r>
      <w:r w:rsidR="0030251A" w:rsidRPr="00637632">
        <w:rPr>
          <w:rFonts w:ascii="Calisto MT" w:hAnsi="Calisto MT"/>
          <w:sz w:val="18"/>
          <w:szCs w:val="22"/>
        </w:rPr>
        <w:t>forward</w:t>
      </w:r>
      <w:r w:rsidR="00C16BD7" w:rsidRPr="00637632">
        <w:rPr>
          <w:rFonts w:ascii="Calisto MT" w:hAnsi="Calisto MT"/>
          <w:sz w:val="18"/>
          <w:szCs w:val="22"/>
        </w:rPr>
        <w:t xml:space="preserve"> it to </w:t>
      </w:r>
      <w:hyperlink r:id="rId6" w:history="1">
        <w:r w:rsidR="009B24AF" w:rsidRPr="00303247">
          <w:rPr>
            <w:rStyle w:val="Kpr"/>
            <w:rFonts w:ascii="Calisto MT" w:hAnsi="Calisto MT"/>
            <w:sz w:val="18"/>
            <w:szCs w:val="22"/>
          </w:rPr>
          <w:t>editor@alternatifpolitika.com</w:t>
        </w:r>
      </w:hyperlink>
      <w:r w:rsidR="009B24AF">
        <w:rPr>
          <w:rFonts w:ascii="Calisto MT" w:hAnsi="Calisto MT"/>
          <w:sz w:val="18"/>
          <w:szCs w:val="22"/>
        </w:rPr>
        <w:t xml:space="preserve"> </w:t>
      </w:r>
      <w:r w:rsidR="0030251A" w:rsidRPr="00637632">
        <w:rPr>
          <w:rFonts w:ascii="Calisto MT" w:hAnsi="Calisto MT"/>
          <w:sz w:val="18"/>
          <w:szCs w:val="22"/>
        </w:rPr>
        <w:t>and</w:t>
      </w:r>
      <w:r w:rsidR="00C16BD7" w:rsidRPr="00637632">
        <w:rPr>
          <w:rFonts w:ascii="Calisto MT" w:hAnsi="Calisto MT"/>
          <w:sz w:val="18"/>
          <w:szCs w:val="22"/>
        </w:rPr>
        <w:t xml:space="preserve"> </w:t>
      </w:r>
      <w:hyperlink r:id="rId7" w:history="1">
        <w:r w:rsidR="0030251A" w:rsidRPr="00637632">
          <w:rPr>
            <w:rStyle w:val="Kpr"/>
            <w:rFonts w:ascii="Calisto MT" w:hAnsi="Calisto MT"/>
            <w:sz w:val="18"/>
            <w:szCs w:val="22"/>
          </w:rPr>
          <w:t>alternatifpolitika@gmail.com</w:t>
        </w:r>
      </w:hyperlink>
      <w:r w:rsidR="0030251A" w:rsidRPr="00637632">
        <w:rPr>
          <w:rFonts w:ascii="Calisto MT" w:hAnsi="Calisto MT"/>
          <w:sz w:val="18"/>
          <w:szCs w:val="22"/>
        </w:rPr>
        <w:t xml:space="preserve"> via e-mail.</w:t>
      </w:r>
    </w:p>
    <w:sectPr w:rsidR="0030251A" w:rsidRPr="00637632" w:rsidSect="00AA3760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AD8"/>
    <w:multiLevelType w:val="hybridMultilevel"/>
    <w:tmpl w:val="02F26AEE"/>
    <w:lvl w:ilvl="0" w:tplc="203632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208D6"/>
    <w:multiLevelType w:val="hybridMultilevel"/>
    <w:tmpl w:val="FAF2C114"/>
    <w:lvl w:ilvl="0" w:tplc="2036325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A00B1"/>
    <w:multiLevelType w:val="hybridMultilevel"/>
    <w:tmpl w:val="8DE29308"/>
    <w:lvl w:ilvl="0" w:tplc="7186834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A949E3"/>
    <w:multiLevelType w:val="hybridMultilevel"/>
    <w:tmpl w:val="AF40DAD0"/>
    <w:lvl w:ilvl="0" w:tplc="203632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572E8"/>
    <w:multiLevelType w:val="multilevel"/>
    <w:tmpl w:val="53148FE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F3"/>
    <w:rsid w:val="000373D7"/>
    <w:rsid w:val="000442CD"/>
    <w:rsid w:val="001122E0"/>
    <w:rsid w:val="0019782B"/>
    <w:rsid w:val="001A7FF9"/>
    <w:rsid w:val="001E6962"/>
    <w:rsid w:val="00212DF3"/>
    <w:rsid w:val="0021769F"/>
    <w:rsid w:val="00232B3F"/>
    <w:rsid w:val="00233C06"/>
    <w:rsid w:val="00271180"/>
    <w:rsid w:val="00273F28"/>
    <w:rsid w:val="00282FE8"/>
    <w:rsid w:val="00286D49"/>
    <w:rsid w:val="00290A24"/>
    <w:rsid w:val="002B5FBC"/>
    <w:rsid w:val="002D610B"/>
    <w:rsid w:val="002E39A3"/>
    <w:rsid w:val="0030251A"/>
    <w:rsid w:val="003221F7"/>
    <w:rsid w:val="003270CC"/>
    <w:rsid w:val="003425C7"/>
    <w:rsid w:val="003462F0"/>
    <w:rsid w:val="00352CF8"/>
    <w:rsid w:val="00367193"/>
    <w:rsid w:val="003745CE"/>
    <w:rsid w:val="003768A6"/>
    <w:rsid w:val="0039224B"/>
    <w:rsid w:val="003A053B"/>
    <w:rsid w:val="003D36DC"/>
    <w:rsid w:val="003F15F7"/>
    <w:rsid w:val="00456CEA"/>
    <w:rsid w:val="00460BF8"/>
    <w:rsid w:val="00461BAC"/>
    <w:rsid w:val="004814E4"/>
    <w:rsid w:val="00483FCC"/>
    <w:rsid w:val="00490C14"/>
    <w:rsid w:val="004B32DA"/>
    <w:rsid w:val="004E0B28"/>
    <w:rsid w:val="004F0D44"/>
    <w:rsid w:val="00502BCA"/>
    <w:rsid w:val="00516A49"/>
    <w:rsid w:val="0054490E"/>
    <w:rsid w:val="005A01B5"/>
    <w:rsid w:val="005A26D7"/>
    <w:rsid w:val="005C4089"/>
    <w:rsid w:val="005F7283"/>
    <w:rsid w:val="00615D50"/>
    <w:rsid w:val="006252BE"/>
    <w:rsid w:val="00637632"/>
    <w:rsid w:val="00641B90"/>
    <w:rsid w:val="0064612E"/>
    <w:rsid w:val="00655BC9"/>
    <w:rsid w:val="006F2622"/>
    <w:rsid w:val="007328CF"/>
    <w:rsid w:val="00740818"/>
    <w:rsid w:val="00741109"/>
    <w:rsid w:val="00741CAD"/>
    <w:rsid w:val="00754220"/>
    <w:rsid w:val="007A0951"/>
    <w:rsid w:val="007B1E1F"/>
    <w:rsid w:val="007C63C3"/>
    <w:rsid w:val="007C70DD"/>
    <w:rsid w:val="007E5241"/>
    <w:rsid w:val="007F43E3"/>
    <w:rsid w:val="00802FD5"/>
    <w:rsid w:val="0082394E"/>
    <w:rsid w:val="00842B64"/>
    <w:rsid w:val="00862D6A"/>
    <w:rsid w:val="008734BC"/>
    <w:rsid w:val="00880361"/>
    <w:rsid w:val="0088779D"/>
    <w:rsid w:val="008A567B"/>
    <w:rsid w:val="008D6A74"/>
    <w:rsid w:val="008E3C93"/>
    <w:rsid w:val="00901AB0"/>
    <w:rsid w:val="009211D2"/>
    <w:rsid w:val="00944C80"/>
    <w:rsid w:val="009452BC"/>
    <w:rsid w:val="0095384C"/>
    <w:rsid w:val="00991F2C"/>
    <w:rsid w:val="00992697"/>
    <w:rsid w:val="009A20F2"/>
    <w:rsid w:val="009B24AF"/>
    <w:rsid w:val="00A051AC"/>
    <w:rsid w:val="00A10A1C"/>
    <w:rsid w:val="00A279E9"/>
    <w:rsid w:val="00A43751"/>
    <w:rsid w:val="00A518C1"/>
    <w:rsid w:val="00A7261B"/>
    <w:rsid w:val="00AA3760"/>
    <w:rsid w:val="00AD53F0"/>
    <w:rsid w:val="00AE399B"/>
    <w:rsid w:val="00B05C5D"/>
    <w:rsid w:val="00B173AB"/>
    <w:rsid w:val="00B17B9B"/>
    <w:rsid w:val="00B33B47"/>
    <w:rsid w:val="00B37917"/>
    <w:rsid w:val="00B47BDF"/>
    <w:rsid w:val="00B8005A"/>
    <w:rsid w:val="00B811C1"/>
    <w:rsid w:val="00B827D5"/>
    <w:rsid w:val="00BA3EB4"/>
    <w:rsid w:val="00BF6910"/>
    <w:rsid w:val="00C060DC"/>
    <w:rsid w:val="00C16BD7"/>
    <w:rsid w:val="00C40BEA"/>
    <w:rsid w:val="00C71C2F"/>
    <w:rsid w:val="00C762E1"/>
    <w:rsid w:val="00C77DAB"/>
    <w:rsid w:val="00C8277F"/>
    <w:rsid w:val="00C91E62"/>
    <w:rsid w:val="00CA5E8A"/>
    <w:rsid w:val="00CA61F4"/>
    <w:rsid w:val="00CA73D9"/>
    <w:rsid w:val="00CB6454"/>
    <w:rsid w:val="00CD5075"/>
    <w:rsid w:val="00CF2AE3"/>
    <w:rsid w:val="00D063B8"/>
    <w:rsid w:val="00D13E7C"/>
    <w:rsid w:val="00D317C8"/>
    <w:rsid w:val="00D72B3E"/>
    <w:rsid w:val="00D75794"/>
    <w:rsid w:val="00DB64CE"/>
    <w:rsid w:val="00E17C1E"/>
    <w:rsid w:val="00E81D4D"/>
    <w:rsid w:val="00E86C53"/>
    <w:rsid w:val="00E934AF"/>
    <w:rsid w:val="00EB5BB6"/>
    <w:rsid w:val="00EB7757"/>
    <w:rsid w:val="00ED2B1D"/>
    <w:rsid w:val="00F4570F"/>
    <w:rsid w:val="00F71AD0"/>
    <w:rsid w:val="00F738D1"/>
    <w:rsid w:val="00F753E8"/>
    <w:rsid w:val="00F761D8"/>
    <w:rsid w:val="00FA2E9E"/>
    <w:rsid w:val="00FE04B1"/>
    <w:rsid w:val="00FE7A53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EE0BA"/>
  <w15:docId w15:val="{684E6952-F1C6-4AFB-BE57-9823A630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0818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9782B"/>
    <w:pPr>
      <w:spacing w:before="100" w:beforeAutospacing="1" w:after="100" w:afterAutospacing="1"/>
    </w:pPr>
    <w:rPr>
      <w:lang w:val="tr-TR"/>
    </w:rPr>
  </w:style>
  <w:style w:type="character" w:styleId="Kpr">
    <w:name w:val="Hyperlink"/>
    <w:rsid w:val="0054490E"/>
    <w:rPr>
      <w:color w:val="0000FF"/>
      <w:u w:val="single"/>
    </w:rPr>
  </w:style>
  <w:style w:type="character" w:styleId="AklamaBavurusu">
    <w:name w:val="annotation reference"/>
    <w:rsid w:val="00ED2B1D"/>
    <w:rPr>
      <w:sz w:val="16"/>
      <w:szCs w:val="16"/>
    </w:rPr>
  </w:style>
  <w:style w:type="paragraph" w:styleId="AklamaMetni">
    <w:name w:val="annotation text"/>
    <w:basedOn w:val="Normal"/>
    <w:link w:val="AklamaMetniChar"/>
    <w:rsid w:val="00ED2B1D"/>
    <w:rPr>
      <w:sz w:val="20"/>
      <w:szCs w:val="20"/>
    </w:rPr>
  </w:style>
  <w:style w:type="character" w:customStyle="1" w:styleId="AklamaMetniChar">
    <w:name w:val="Açıklama Metni Char"/>
    <w:link w:val="AklamaMetni"/>
    <w:rsid w:val="00ED2B1D"/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rsid w:val="00ED2B1D"/>
    <w:rPr>
      <w:b/>
      <w:bCs/>
    </w:rPr>
  </w:style>
  <w:style w:type="character" w:customStyle="1" w:styleId="AklamaKonusuChar">
    <w:name w:val="Açıklama Konusu Char"/>
    <w:link w:val="AklamaKonusu"/>
    <w:rsid w:val="00ED2B1D"/>
    <w:rPr>
      <w:b/>
      <w:bCs/>
      <w:lang w:val="en-US"/>
    </w:rPr>
  </w:style>
  <w:style w:type="paragraph" w:styleId="BalonMetni">
    <w:name w:val="Balloon Text"/>
    <w:basedOn w:val="Normal"/>
    <w:link w:val="BalonMetniChar"/>
    <w:rsid w:val="00ED2B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D2B1D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rsid w:val="0063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8D6A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ternatifpoliti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itor@alternatifpolitik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886DB4-2CC8-48FD-82F5-277AEA0F6E5D}"/>
      </w:docPartPr>
      <w:docPartBody>
        <w:p w:rsidR="00000000" w:rsidRDefault="006C2A5A">
          <w:r w:rsidRPr="004D52D3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5A"/>
    <w:rsid w:val="006C2A5A"/>
    <w:rsid w:val="00A0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C2A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6DDA-B97F-4E57-A5BF-A828DE4E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1728</Characters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Copyright Transfer Form</vt:lpstr>
    </vt:vector>
  </TitlesOfParts>
  <LinksUpToDate>false</LinksUpToDate>
  <CharactersWithSpaces>2026</CharactersWithSpaces>
  <SharedDoc>false</SharedDoc>
  <HLinks>
    <vt:vector size="12" baseType="variant">
      <vt:variant>
        <vt:i4>720952</vt:i4>
      </vt:variant>
      <vt:variant>
        <vt:i4>3</vt:i4>
      </vt:variant>
      <vt:variant>
        <vt:i4>0</vt:i4>
      </vt:variant>
      <vt:variant>
        <vt:i4>5</vt:i4>
      </vt:variant>
      <vt:variant>
        <vt:lpwstr>mailto:alternatifpolitika@gmail.com</vt:lpwstr>
      </vt:variant>
      <vt:variant>
        <vt:lpwstr/>
      </vt:variant>
      <vt:variant>
        <vt:i4>3407877</vt:i4>
      </vt:variant>
      <vt:variant>
        <vt:i4>0</vt:i4>
      </vt:variant>
      <vt:variant>
        <vt:i4>0</vt:i4>
      </vt:variant>
      <vt:variant>
        <vt:i4>5</vt:i4>
      </vt:variant>
      <vt:variant>
        <vt:lpwstr>mailto:editor@alternatifpolitika.com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Form</dc:title>
  <dc:creator>Alternatif Politika Dergisi</dc:creator>
  <cp:lastPrinted>2004-07-06T08:12:00Z</cp:lastPrinted>
  <dcterms:created xsi:type="dcterms:W3CDTF">2017-07-07T12:11:00Z</dcterms:created>
  <dcterms:modified xsi:type="dcterms:W3CDTF">2018-03-29T07:21:00Z</dcterms:modified>
</cp:coreProperties>
</file>